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>Хуан Калазакон</w:t>
      </w:r>
    </w:p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>Более 25 лет опыта. Он подает пример будущим поколениям. Обучает и обучает детей традиционной медицине и сохранению их традиций. Специализируется на исцелении травм и обретении внутренней уверенности. Очень увлечен всем, что делает, но люди описывают его как чистую душу и очень мягкого человека. Отлично подходит для интеграции. Назван одним из лучших целителей и признан в своей провинции за его работу для сообщества. Он единственный шаман, которому 32 года, за его преданность и знания традиционной растительной медицины; он заслужил эту коронацию от всех 7 старейшин сообщества. Многие люди могут называть себя целителями, таита или шаманами, однако важно знать, что в Эквадоре всего 3 сертифицированных шамана, которые не являются старейшинами. 2 в Амазонии, а третий — Хуан. Очень большая привилегия и огромная честь для его семьи и сообщества.</w:t>
      </w:r>
    </w:p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CocoaOOXMLWriter/2487.6</generator>
</meta>
</file>